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EAD" w:rsidRPr="00A23155" w:rsidRDefault="00E52EAD" w:rsidP="00E52EAD">
      <w:pPr>
        <w:jc w:val="center"/>
        <w:rPr>
          <w:b/>
          <w:sz w:val="36"/>
          <w:szCs w:val="36"/>
        </w:rPr>
      </w:pPr>
      <w:r w:rsidRPr="00A23155">
        <w:rPr>
          <w:b/>
          <w:sz w:val="36"/>
          <w:szCs w:val="36"/>
        </w:rPr>
        <w:t>MEETING OF THE STATE TAX COMMISSION OF MISSOURI</w:t>
      </w:r>
    </w:p>
    <w:p w:rsidR="00E52EAD" w:rsidRPr="005C7F3A" w:rsidRDefault="00E52EAD" w:rsidP="00E52EAD">
      <w:pPr>
        <w:jc w:val="center"/>
        <w:rPr>
          <w:b/>
        </w:rPr>
      </w:pPr>
      <w:r>
        <w:rPr>
          <w:b/>
        </w:rPr>
        <w:t>AGENDA</w:t>
      </w:r>
    </w:p>
    <w:p w:rsidR="00E52EAD" w:rsidRPr="005C7F3A" w:rsidRDefault="00D42765" w:rsidP="00E52EAD">
      <w:pPr>
        <w:jc w:val="center"/>
        <w:rPr>
          <w:color w:val="000000"/>
        </w:rPr>
      </w:pPr>
      <w:r>
        <w:rPr>
          <w:color w:val="000000"/>
        </w:rPr>
        <w:t>Tuesday</w:t>
      </w:r>
      <w:r w:rsidR="0063077F">
        <w:rPr>
          <w:color w:val="000000"/>
        </w:rPr>
        <w:t>, July 2</w:t>
      </w:r>
      <w:r>
        <w:rPr>
          <w:color w:val="000000"/>
        </w:rPr>
        <w:t>7</w:t>
      </w:r>
      <w:r w:rsidR="00BF109C">
        <w:rPr>
          <w:color w:val="000000"/>
        </w:rPr>
        <w:t>,</w:t>
      </w:r>
      <w:r w:rsidR="00E52EAD">
        <w:rPr>
          <w:color w:val="000000"/>
        </w:rPr>
        <w:t xml:space="preserve"> 2021</w:t>
      </w:r>
    </w:p>
    <w:p w:rsidR="00E52EAD" w:rsidRDefault="00D42765" w:rsidP="00E52EAD">
      <w:pPr>
        <w:jc w:val="center"/>
        <w:rPr>
          <w:color w:val="000000"/>
        </w:rPr>
      </w:pPr>
      <w:r>
        <w:rPr>
          <w:color w:val="000000"/>
        </w:rPr>
        <w:t>10</w:t>
      </w:r>
      <w:r w:rsidR="00E52EAD">
        <w:rPr>
          <w:color w:val="000000"/>
        </w:rPr>
        <w:t>:</w:t>
      </w:r>
      <w:r w:rsidR="00E957A6">
        <w:rPr>
          <w:color w:val="000000"/>
        </w:rPr>
        <w:t>45</w:t>
      </w:r>
      <w:bookmarkStart w:id="0" w:name="_GoBack"/>
      <w:bookmarkEnd w:id="0"/>
      <w:r w:rsidR="00E52EAD">
        <w:rPr>
          <w:color w:val="000000"/>
        </w:rPr>
        <w:t xml:space="preserve"> </w:t>
      </w:r>
      <w:r w:rsidR="0063077F">
        <w:rPr>
          <w:color w:val="000000"/>
        </w:rPr>
        <w:t>a</w:t>
      </w:r>
      <w:r w:rsidR="00E52EAD">
        <w:rPr>
          <w:color w:val="000000"/>
        </w:rPr>
        <w:t>.m.</w:t>
      </w:r>
    </w:p>
    <w:p w:rsidR="00F11C15" w:rsidRPr="00F11C15" w:rsidRDefault="00F11C15" w:rsidP="00F11C15">
      <w:pPr>
        <w:pStyle w:val="ListParagraph"/>
        <w:ind w:left="1440"/>
      </w:pPr>
    </w:p>
    <w:p w:rsidR="00B45CB6" w:rsidRDefault="00E52EAD" w:rsidP="00B45CB6">
      <w:pPr>
        <w:pStyle w:val="ListParagraph"/>
        <w:numPr>
          <w:ilvl w:val="0"/>
          <w:numId w:val="1"/>
        </w:numPr>
        <w:rPr>
          <w:b/>
        </w:rPr>
      </w:pPr>
      <w:r w:rsidRPr="00E52EAD">
        <w:rPr>
          <w:b/>
        </w:rPr>
        <w:t>Closed Session</w:t>
      </w:r>
    </w:p>
    <w:p w:rsidR="0097164D" w:rsidRPr="0097164D" w:rsidRDefault="00D42765" w:rsidP="0097164D">
      <w:pPr>
        <w:pStyle w:val="ListParagraph"/>
        <w:numPr>
          <w:ilvl w:val="1"/>
          <w:numId w:val="1"/>
        </w:numPr>
      </w:pPr>
      <w:r>
        <w:t>Personnel – Section 610.021(3</w:t>
      </w:r>
      <w:r w:rsidR="0063077F">
        <w:t>)</w:t>
      </w:r>
      <w:r>
        <w:t xml:space="preserve"> and (13)</w:t>
      </w:r>
    </w:p>
    <w:p w:rsidR="00E52EAD" w:rsidRPr="0051545F" w:rsidRDefault="00E52EAD" w:rsidP="0051545F">
      <w:pPr>
        <w:rPr>
          <w:b/>
        </w:rPr>
      </w:pPr>
    </w:p>
    <w:p w:rsidR="00E52EAD" w:rsidRPr="00E52EAD" w:rsidRDefault="00E52EAD" w:rsidP="00E52EAD">
      <w:pPr>
        <w:pStyle w:val="ListParagraph"/>
        <w:numPr>
          <w:ilvl w:val="0"/>
          <w:numId w:val="1"/>
        </w:numPr>
        <w:rPr>
          <w:b/>
        </w:rPr>
      </w:pPr>
      <w:r w:rsidRPr="00E52EAD">
        <w:rPr>
          <w:b/>
        </w:rPr>
        <w:t>Open Session</w:t>
      </w:r>
    </w:p>
    <w:p w:rsidR="00E52EAD" w:rsidRDefault="00E52EAD" w:rsidP="00E52EAD">
      <w:pPr>
        <w:pStyle w:val="ListParagraph"/>
        <w:ind w:left="1080"/>
        <w:rPr>
          <w:b/>
        </w:rPr>
      </w:pPr>
    </w:p>
    <w:p w:rsidR="00E52EAD" w:rsidRPr="00E52EAD" w:rsidRDefault="00E52EAD" w:rsidP="00E52EAD">
      <w:pPr>
        <w:pStyle w:val="ListParagraph"/>
        <w:numPr>
          <w:ilvl w:val="0"/>
          <w:numId w:val="1"/>
        </w:numPr>
        <w:rPr>
          <w:b/>
        </w:rPr>
      </w:pPr>
      <w:r w:rsidRPr="00E52EAD">
        <w:rPr>
          <w:b/>
        </w:rPr>
        <w:t>Adjournment</w:t>
      </w:r>
    </w:p>
    <w:sectPr w:rsidR="00E52EAD" w:rsidRPr="00E52EAD" w:rsidSect="00D66EF1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A3" w:rsidRDefault="002376A3" w:rsidP="002376A3">
      <w:r>
        <w:separator/>
      </w:r>
    </w:p>
  </w:endnote>
  <w:endnote w:type="continuationSeparator" w:id="0">
    <w:p w:rsidR="002376A3" w:rsidRDefault="002376A3" w:rsidP="0023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A3" w:rsidRDefault="002376A3" w:rsidP="002376A3">
    <w:pPr>
      <w:jc w:val="center"/>
    </w:pPr>
    <w:r w:rsidRPr="001E396B">
      <w:t xml:space="preserve">A PORTION OF THE MEETING MAY BE CLOSED TO DISCUSS PERSONNEL OR LITIGATION MATTERS PURSUANT TO SECTION 610.021, </w:t>
    </w:r>
    <w:proofErr w:type="spellStart"/>
    <w:r w:rsidRPr="001E396B">
      <w:t>RSMo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A3" w:rsidRDefault="002376A3" w:rsidP="002376A3">
      <w:r>
        <w:separator/>
      </w:r>
    </w:p>
  </w:footnote>
  <w:footnote w:type="continuationSeparator" w:id="0">
    <w:p w:rsidR="002376A3" w:rsidRDefault="002376A3" w:rsidP="00237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87624"/>
    <w:multiLevelType w:val="hybridMultilevel"/>
    <w:tmpl w:val="A35686B4"/>
    <w:lvl w:ilvl="0" w:tplc="A0847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2432B"/>
    <w:multiLevelType w:val="hybridMultilevel"/>
    <w:tmpl w:val="2B9441A2"/>
    <w:lvl w:ilvl="0" w:tplc="5484A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AD"/>
    <w:rsid w:val="00030B8A"/>
    <w:rsid w:val="000F7ACB"/>
    <w:rsid w:val="00111B2F"/>
    <w:rsid w:val="001A260F"/>
    <w:rsid w:val="001E4658"/>
    <w:rsid w:val="00211C0F"/>
    <w:rsid w:val="00221347"/>
    <w:rsid w:val="00225816"/>
    <w:rsid w:val="002376A3"/>
    <w:rsid w:val="00250E9E"/>
    <w:rsid w:val="002512B9"/>
    <w:rsid w:val="002679D2"/>
    <w:rsid w:val="002B5D71"/>
    <w:rsid w:val="003067CA"/>
    <w:rsid w:val="0031646D"/>
    <w:rsid w:val="003566F9"/>
    <w:rsid w:val="003A02C6"/>
    <w:rsid w:val="003B106E"/>
    <w:rsid w:val="003E2B23"/>
    <w:rsid w:val="0040643A"/>
    <w:rsid w:val="00425FF5"/>
    <w:rsid w:val="004418C7"/>
    <w:rsid w:val="004F1A7C"/>
    <w:rsid w:val="0051545F"/>
    <w:rsid w:val="00545797"/>
    <w:rsid w:val="005A7DC9"/>
    <w:rsid w:val="005D64F3"/>
    <w:rsid w:val="005E5E96"/>
    <w:rsid w:val="00623E36"/>
    <w:rsid w:val="0063077F"/>
    <w:rsid w:val="00666C0C"/>
    <w:rsid w:val="0070104A"/>
    <w:rsid w:val="00775968"/>
    <w:rsid w:val="00777E08"/>
    <w:rsid w:val="00783E08"/>
    <w:rsid w:val="00797B12"/>
    <w:rsid w:val="007B2BBF"/>
    <w:rsid w:val="00873412"/>
    <w:rsid w:val="0089011D"/>
    <w:rsid w:val="00930917"/>
    <w:rsid w:val="0097164D"/>
    <w:rsid w:val="009A4EE2"/>
    <w:rsid w:val="009E3EA6"/>
    <w:rsid w:val="009F0FD3"/>
    <w:rsid w:val="00A16B87"/>
    <w:rsid w:val="00A253B2"/>
    <w:rsid w:val="00A3625C"/>
    <w:rsid w:val="00A43FDC"/>
    <w:rsid w:val="00A76873"/>
    <w:rsid w:val="00B01BD9"/>
    <w:rsid w:val="00B45CB6"/>
    <w:rsid w:val="00B67F05"/>
    <w:rsid w:val="00BB6922"/>
    <w:rsid w:val="00BD1665"/>
    <w:rsid w:val="00BF109C"/>
    <w:rsid w:val="00C035AE"/>
    <w:rsid w:val="00C1761F"/>
    <w:rsid w:val="00C30196"/>
    <w:rsid w:val="00C35705"/>
    <w:rsid w:val="00C92854"/>
    <w:rsid w:val="00CD3CE0"/>
    <w:rsid w:val="00D14EC0"/>
    <w:rsid w:val="00D3042D"/>
    <w:rsid w:val="00D42765"/>
    <w:rsid w:val="00D66EF1"/>
    <w:rsid w:val="00E21340"/>
    <w:rsid w:val="00E52EAD"/>
    <w:rsid w:val="00E85D80"/>
    <w:rsid w:val="00E957A6"/>
    <w:rsid w:val="00EC2953"/>
    <w:rsid w:val="00F11C15"/>
    <w:rsid w:val="00F1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5FDA0"/>
  <w15:chartTrackingRefBased/>
  <w15:docId w15:val="{FF7C64C5-33F6-44C2-95F7-03CBA45E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E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7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6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7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6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Stacey</dc:creator>
  <cp:keywords/>
  <dc:description/>
  <cp:lastModifiedBy>Jacobs, Stacey</cp:lastModifiedBy>
  <cp:revision>2</cp:revision>
  <dcterms:created xsi:type="dcterms:W3CDTF">2021-07-26T13:57:00Z</dcterms:created>
  <dcterms:modified xsi:type="dcterms:W3CDTF">2021-07-26T13:57:00Z</dcterms:modified>
</cp:coreProperties>
</file>